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31" w:rsidRPr="00D06857" w:rsidRDefault="00345131" w:rsidP="006221BB">
      <w:pPr>
        <w:keepNext/>
        <w:keepLines/>
        <w:pageBreakBefore/>
        <w:spacing w:after="360"/>
        <w:ind w:right="-851"/>
        <w:jc w:val="right"/>
        <w:outlineLvl w:val="1"/>
        <w:rPr>
          <w:rFonts w:eastAsiaTheme="majorEastAsia"/>
          <w:sz w:val="22"/>
          <w:szCs w:val="22"/>
        </w:rPr>
      </w:pPr>
      <w:r w:rsidRPr="00D06857">
        <w:rPr>
          <w:rFonts w:eastAsiaTheme="majorEastAsia"/>
          <w:sz w:val="22"/>
          <w:szCs w:val="22"/>
        </w:rPr>
        <w:t>Załącznik nr 4</w:t>
      </w:r>
      <w:r w:rsidRPr="00D06857">
        <w:rPr>
          <w:rFonts w:eastAsiaTheme="majorEastAsia"/>
          <w:sz w:val="22"/>
          <w:szCs w:val="22"/>
        </w:rPr>
        <w:br/>
        <w:t>do Regulaminu wynagradzania pracowników Politechniki Czę</w:t>
      </w:r>
      <w:r w:rsidR="006642C0">
        <w:rPr>
          <w:rFonts w:eastAsiaTheme="majorEastAsia"/>
          <w:sz w:val="22"/>
          <w:szCs w:val="22"/>
        </w:rPr>
        <w:t>stoch</w:t>
      </w:r>
      <w:r w:rsidR="00946EE0">
        <w:rPr>
          <w:rFonts w:eastAsiaTheme="majorEastAsia"/>
          <w:sz w:val="22"/>
          <w:szCs w:val="22"/>
        </w:rPr>
        <w:t>owskiej</w:t>
      </w:r>
      <w:r w:rsidR="00946EE0">
        <w:rPr>
          <w:rFonts w:eastAsiaTheme="majorEastAsia"/>
          <w:sz w:val="22"/>
          <w:szCs w:val="22"/>
        </w:rPr>
        <w:br/>
        <w:t>(Zarządzenie nr 72/2020</w:t>
      </w:r>
      <w:r w:rsidR="006E2342">
        <w:rPr>
          <w:rFonts w:eastAsiaTheme="majorEastAsia"/>
          <w:sz w:val="22"/>
          <w:szCs w:val="22"/>
        </w:rPr>
        <w:t xml:space="preserve"> </w:t>
      </w:r>
      <w:r w:rsidR="00116C2B">
        <w:rPr>
          <w:rFonts w:eastAsiaTheme="majorEastAsia"/>
          <w:sz w:val="22"/>
          <w:szCs w:val="22"/>
        </w:rPr>
        <w:t xml:space="preserve">Rektora PCz </w:t>
      </w:r>
      <w:bookmarkStart w:id="0" w:name="_GoBack"/>
      <w:bookmarkEnd w:id="0"/>
      <w:r w:rsidR="006E2342">
        <w:rPr>
          <w:rFonts w:eastAsiaTheme="majorEastAsia"/>
          <w:sz w:val="22"/>
          <w:szCs w:val="22"/>
        </w:rPr>
        <w:t>z dnia 29</w:t>
      </w:r>
      <w:r w:rsidR="006642C0">
        <w:rPr>
          <w:rFonts w:eastAsiaTheme="majorEastAsia"/>
          <w:sz w:val="22"/>
          <w:szCs w:val="22"/>
        </w:rPr>
        <w:t>.</w:t>
      </w:r>
      <w:r w:rsidR="006E2342">
        <w:rPr>
          <w:rFonts w:eastAsiaTheme="majorEastAsia"/>
          <w:sz w:val="22"/>
          <w:szCs w:val="22"/>
        </w:rPr>
        <w:t>12</w:t>
      </w:r>
      <w:r w:rsidRPr="00D06857">
        <w:rPr>
          <w:rFonts w:eastAsiaTheme="majorEastAsia"/>
          <w:sz w:val="22"/>
          <w:szCs w:val="22"/>
        </w:rPr>
        <w:t>.2020 r.)</w:t>
      </w:r>
    </w:p>
    <w:p w:rsidR="00345131" w:rsidRPr="00DD28C1" w:rsidRDefault="00345131" w:rsidP="006221BB">
      <w:pPr>
        <w:spacing w:after="360" w:line="276" w:lineRule="auto"/>
        <w:ind w:right="-851"/>
        <w:jc w:val="center"/>
        <w:rPr>
          <w:b/>
          <w:color w:val="000000" w:themeColor="text1"/>
        </w:rPr>
      </w:pPr>
      <w:r w:rsidRPr="00DD28C1">
        <w:rPr>
          <w:b/>
          <w:color w:val="000000" w:themeColor="text1"/>
        </w:rPr>
        <w:t xml:space="preserve">Podstawowe stanowiska pracy i wymagania kwalifikacyjne oraz miesięczne </w:t>
      </w:r>
      <w:r>
        <w:rPr>
          <w:b/>
          <w:color w:val="000000" w:themeColor="text1"/>
        </w:rPr>
        <w:br/>
      </w:r>
      <w:r w:rsidRPr="00DD28C1">
        <w:rPr>
          <w:b/>
          <w:color w:val="000000" w:themeColor="text1"/>
        </w:rPr>
        <w:t xml:space="preserve">minimalne stawki wynagrodzenia zasadniczego i dodatku funkcyjnego </w:t>
      </w:r>
      <w:r>
        <w:rPr>
          <w:b/>
          <w:color w:val="000000" w:themeColor="text1"/>
        </w:rPr>
        <w:br/>
      </w:r>
      <w:r w:rsidRPr="00DD28C1">
        <w:rPr>
          <w:b/>
          <w:color w:val="000000" w:themeColor="text1"/>
        </w:rPr>
        <w:t>pracowników niebędących nauczycielami akademickimi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559"/>
        <w:gridCol w:w="1158"/>
        <w:gridCol w:w="1394"/>
        <w:gridCol w:w="1417"/>
        <w:gridCol w:w="1559"/>
      </w:tblGrid>
      <w:tr w:rsidR="00345131" w:rsidRPr="00D11A00" w:rsidTr="004B0811">
        <w:trPr>
          <w:trHeight w:val="528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345131" w:rsidRPr="00C703A2" w:rsidRDefault="00062725" w:rsidP="00C703A2">
            <w:pPr>
              <w:ind w:left="-38" w:right="-114" w:hanging="139"/>
              <w:jc w:val="center"/>
              <w:rPr>
                <w:sz w:val="20"/>
                <w:szCs w:val="20"/>
              </w:rPr>
            </w:pPr>
            <w:r w:rsidRPr="00C703A2">
              <w:rPr>
                <w:sz w:val="20"/>
                <w:szCs w:val="20"/>
              </w:rPr>
              <w:t>Poz</w:t>
            </w:r>
            <w:r w:rsidR="00345131" w:rsidRPr="00C703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 w:rsidRPr="00D11A00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131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 w:rsidRPr="00D11A00">
              <w:rPr>
                <w:b/>
                <w:sz w:val="20"/>
                <w:szCs w:val="20"/>
              </w:rPr>
              <w:t>Minimalna stawka</w:t>
            </w:r>
          </w:p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 w:rsidRPr="00D11A00">
              <w:rPr>
                <w:b/>
                <w:sz w:val="20"/>
                <w:szCs w:val="20"/>
              </w:rPr>
              <w:t xml:space="preserve">wynagrodzenia zasadniczego </w:t>
            </w:r>
            <w:r w:rsidR="004348E1">
              <w:rPr>
                <w:b/>
                <w:sz w:val="20"/>
                <w:szCs w:val="20"/>
              </w:rPr>
              <w:br/>
            </w:r>
            <w:r w:rsidRPr="00D11A00">
              <w:rPr>
                <w:b/>
                <w:sz w:val="20"/>
                <w:szCs w:val="20"/>
              </w:rPr>
              <w:t>w</w:t>
            </w:r>
            <w:r w:rsidR="00D06857">
              <w:rPr>
                <w:b/>
                <w:sz w:val="20"/>
                <w:szCs w:val="20"/>
              </w:rPr>
              <w:t xml:space="preserve"> </w:t>
            </w:r>
            <w:r w:rsidRPr="00D11A00">
              <w:rPr>
                <w:b/>
                <w:sz w:val="20"/>
                <w:szCs w:val="20"/>
              </w:rPr>
              <w:t>złotych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 w:rsidRPr="00D11A00">
              <w:rPr>
                <w:b/>
                <w:sz w:val="20"/>
                <w:szCs w:val="20"/>
              </w:rPr>
              <w:t>Stawka dodatku funkcyjnego w złotych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kwalifikacje</w:t>
            </w:r>
          </w:p>
        </w:tc>
      </w:tr>
      <w:tr w:rsidR="00345131" w:rsidRPr="00D11A00" w:rsidTr="004B0811">
        <w:trPr>
          <w:trHeight w:val="692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 w:rsidRPr="00D11A00">
              <w:rPr>
                <w:b/>
                <w:sz w:val="20"/>
                <w:szCs w:val="20"/>
              </w:rPr>
              <w:t>minimalna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 w:rsidRPr="00D11A00">
              <w:rPr>
                <w:b/>
                <w:sz w:val="20"/>
                <w:szCs w:val="20"/>
              </w:rPr>
              <w:t>maksymalna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5131" w:rsidRPr="00D11A00" w:rsidRDefault="00345131" w:rsidP="00D068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lat pracy</w:t>
            </w: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1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Kanclerz </w:t>
            </w:r>
          </w:p>
        </w:tc>
        <w:tc>
          <w:tcPr>
            <w:tcW w:w="1559" w:type="dxa"/>
            <w:vAlign w:val="center"/>
          </w:tcPr>
          <w:p w:rsidR="00345131" w:rsidRPr="00D11A00" w:rsidRDefault="004B081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5131">
              <w:rPr>
                <w:sz w:val="20"/>
                <w:szCs w:val="20"/>
              </w:rPr>
              <w:t>000</w:t>
            </w:r>
            <w:r w:rsidR="00345131" w:rsidRPr="00D11A00">
              <w:rPr>
                <w:sz w:val="20"/>
                <w:szCs w:val="20"/>
              </w:rPr>
              <w:t>,00</w:t>
            </w:r>
          </w:p>
        </w:tc>
        <w:tc>
          <w:tcPr>
            <w:tcW w:w="1158" w:type="dxa"/>
            <w:vAlign w:val="center"/>
          </w:tcPr>
          <w:p w:rsidR="00345131" w:rsidRPr="00D11A00" w:rsidRDefault="004B081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5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 w:rsidRPr="00D11A00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center"/>
          </w:tcPr>
          <w:p w:rsidR="00345131" w:rsidRPr="00D11A00" w:rsidRDefault="00345131" w:rsidP="00EA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wyższe </w:t>
            </w:r>
            <w:r>
              <w:rPr>
                <w:sz w:val="20"/>
                <w:szCs w:val="20"/>
              </w:rPr>
              <w:br/>
              <w:t>magisterskie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45131" w:rsidRPr="00D11A00" w:rsidTr="004B0811">
        <w:trPr>
          <w:trHeight w:val="326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2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Zastępca kanclerza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11A00">
              <w:rPr>
                <w:sz w:val="20"/>
                <w:szCs w:val="20"/>
              </w:rPr>
              <w:t>000,00</w:t>
            </w:r>
          </w:p>
        </w:tc>
        <w:tc>
          <w:tcPr>
            <w:tcW w:w="1158" w:type="dxa"/>
            <w:vAlign w:val="center"/>
          </w:tcPr>
          <w:p w:rsidR="00345131" w:rsidRPr="00D11A00" w:rsidRDefault="004B081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10</w:t>
            </w:r>
            <w:r w:rsidR="00345131"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5131">
              <w:rPr>
                <w:sz w:val="20"/>
                <w:szCs w:val="20"/>
              </w:rPr>
              <w:t>2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345131" w:rsidRPr="00D11A00" w:rsidRDefault="00345131" w:rsidP="00EA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Dyrektor finansowy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11A00">
              <w:rPr>
                <w:sz w:val="20"/>
                <w:szCs w:val="20"/>
              </w:rPr>
              <w:t>500,00</w:t>
            </w:r>
          </w:p>
        </w:tc>
        <w:tc>
          <w:tcPr>
            <w:tcW w:w="1158" w:type="dxa"/>
            <w:vAlign w:val="center"/>
          </w:tcPr>
          <w:p w:rsidR="00345131" w:rsidRPr="00D11A00" w:rsidRDefault="004B081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20</w:t>
            </w:r>
            <w:r w:rsidR="00345131"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5131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vAlign w:val="center"/>
          </w:tcPr>
          <w:p w:rsidR="00345131" w:rsidRPr="00D11A00" w:rsidRDefault="00345131" w:rsidP="00EA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wyższe </w:t>
            </w:r>
            <w:r>
              <w:rPr>
                <w:sz w:val="20"/>
                <w:szCs w:val="20"/>
              </w:rPr>
              <w:br/>
              <w:t>magisterskie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5131" w:rsidRPr="00D11A00" w:rsidTr="004B0811">
        <w:trPr>
          <w:trHeight w:val="750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Kwestor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vAlign w:val="center"/>
          </w:tcPr>
          <w:p w:rsidR="00345131" w:rsidRPr="00D11A00" w:rsidRDefault="004B081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10</w:t>
            </w:r>
            <w:r w:rsidR="00345131"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5131">
              <w:rPr>
                <w:sz w:val="20"/>
                <w:szCs w:val="20"/>
              </w:rPr>
              <w:t>2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345131" w:rsidRPr="00D11A00" w:rsidRDefault="00345131" w:rsidP="00EA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wyższe </w:t>
            </w:r>
            <w:r>
              <w:rPr>
                <w:sz w:val="20"/>
                <w:szCs w:val="20"/>
              </w:rPr>
              <w:br/>
              <w:t>magisterskie</w:t>
            </w:r>
          </w:p>
        </w:tc>
        <w:tc>
          <w:tcPr>
            <w:tcW w:w="1559" w:type="dxa"/>
            <w:vAlign w:val="center"/>
          </w:tcPr>
          <w:p w:rsidR="00345131" w:rsidRPr="00D11A00" w:rsidRDefault="00D06857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według ustawy </w:t>
            </w:r>
            <w:r w:rsidR="00345131" w:rsidRPr="00D11A00">
              <w:rPr>
                <w:sz w:val="20"/>
                <w:szCs w:val="20"/>
              </w:rPr>
              <w:t>o finansach publicznych</w:t>
            </w:r>
          </w:p>
        </w:tc>
      </w:tr>
      <w:tr w:rsidR="00345131" w:rsidRPr="00D11A00" w:rsidTr="004B0811">
        <w:trPr>
          <w:trHeight w:val="748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Zastępca kwestora</w:t>
            </w:r>
          </w:p>
        </w:tc>
        <w:tc>
          <w:tcPr>
            <w:tcW w:w="1559" w:type="dxa"/>
            <w:vAlign w:val="center"/>
          </w:tcPr>
          <w:p w:rsidR="00345131" w:rsidRPr="00D11A00" w:rsidRDefault="004B081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5131">
              <w:rPr>
                <w:sz w:val="20"/>
                <w:szCs w:val="20"/>
              </w:rPr>
              <w:t>5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Align w:val="center"/>
          </w:tcPr>
          <w:p w:rsidR="00345131" w:rsidRPr="00D11A00" w:rsidRDefault="004B081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00</w:t>
            </w:r>
            <w:r w:rsidR="00345131"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5131">
              <w:rPr>
                <w:sz w:val="20"/>
                <w:szCs w:val="20"/>
              </w:rPr>
              <w:t>0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według </w:t>
            </w:r>
            <w:r w:rsidR="00D06857">
              <w:rPr>
                <w:sz w:val="20"/>
                <w:szCs w:val="20"/>
              </w:rPr>
              <w:t xml:space="preserve">ustawy </w:t>
            </w:r>
            <w:r w:rsidRPr="00D11A00">
              <w:rPr>
                <w:sz w:val="20"/>
                <w:szCs w:val="20"/>
              </w:rPr>
              <w:t>o finansach publicznych</w:t>
            </w:r>
          </w:p>
        </w:tc>
      </w:tr>
      <w:tr w:rsidR="00345131" w:rsidRPr="00D11A00" w:rsidTr="004B0811">
        <w:trPr>
          <w:trHeight w:val="748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39793E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39793E">
              <w:rPr>
                <w:sz w:val="20"/>
                <w:szCs w:val="20"/>
              </w:rPr>
              <w:t>Kierownik</w:t>
            </w:r>
          </w:p>
        </w:tc>
        <w:tc>
          <w:tcPr>
            <w:tcW w:w="1985" w:type="dxa"/>
            <w:vAlign w:val="center"/>
          </w:tcPr>
          <w:p w:rsidR="00345131" w:rsidRPr="0039793E" w:rsidRDefault="00345131" w:rsidP="0070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Komórki organizacyjnej</w:t>
            </w:r>
            <w:r w:rsidRPr="003979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348E1">
              <w:rPr>
                <w:sz w:val="18"/>
                <w:szCs w:val="20"/>
              </w:rPr>
              <w:t>(niewymienionej poniżej)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4B081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7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 w:rsidRPr="00D11A0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45131" w:rsidRPr="00D11A00" w:rsidTr="004B0811">
        <w:trPr>
          <w:trHeight w:val="748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39793E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39793E" w:rsidRDefault="00345131" w:rsidP="00704BF1">
            <w:pPr>
              <w:rPr>
                <w:sz w:val="20"/>
                <w:szCs w:val="20"/>
              </w:rPr>
            </w:pPr>
            <w:r w:rsidRPr="0039793E">
              <w:rPr>
                <w:sz w:val="20"/>
                <w:szCs w:val="20"/>
              </w:rPr>
              <w:t xml:space="preserve">Uczelnianego </w:t>
            </w:r>
            <w:r>
              <w:rPr>
                <w:sz w:val="20"/>
                <w:szCs w:val="20"/>
              </w:rPr>
              <w:br/>
            </w:r>
            <w:r w:rsidRPr="0039793E">
              <w:rPr>
                <w:sz w:val="20"/>
                <w:szCs w:val="20"/>
              </w:rPr>
              <w:t xml:space="preserve">Centrum </w:t>
            </w:r>
            <w:r>
              <w:rPr>
                <w:sz w:val="20"/>
                <w:szCs w:val="20"/>
              </w:rPr>
              <w:br/>
            </w:r>
            <w:r w:rsidRPr="0039793E">
              <w:rPr>
                <w:sz w:val="20"/>
                <w:szCs w:val="20"/>
              </w:rPr>
              <w:t>Informatycznego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6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39793E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39793E" w:rsidRDefault="00345131" w:rsidP="00704BF1">
            <w:pPr>
              <w:rPr>
                <w:sz w:val="20"/>
                <w:szCs w:val="20"/>
              </w:rPr>
            </w:pPr>
            <w:r w:rsidRPr="0039793E">
              <w:rPr>
                <w:sz w:val="20"/>
                <w:szCs w:val="20"/>
              </w:rPr>
              <w:t>Dziekanatu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5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39793E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39793E" w:rsidRDefault="00345131" w:rsidP="0070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Domów </w:t>
            </w:r>
            <w:r>
              <w:rPr>
                <w:sz w:val="20"/>
                <w:szCs w:val="20"/>
              </w:rPr>
              <w:br/>
              <w:t>Studenckich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4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39793E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39793E" w:rsidRDefault="00345131" w:rsidP="0070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Administracyjny/</w:t>
            </w:r>
            <w:r w:rsidR="00C70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Obiektu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D11A00">
              <w:rPr>
                <w:sz w:val="20"/>
                <w:szCs w:val="20"/>
              </w:rPr>
              <w:t>,00</w:t>
            </w:r>
          </w:p>
        </w:tc>
        <w:tc>
          <w:tcPr>
            <w:tcW w:w="1394" w:type="dxa"/>
            <w:vAlign w:val="center"/>
          </w:tcPr>
          <w:p w:rsidR="00345131" w:rsidRPr="00D11A00" w:rsidRDefault="004B081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2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704BF1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Ciepłowni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11A00" w:rsidRDefault="00345131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4348E1" w:rsidP="00704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Klubu D</w:t>
            </w:r>
            <w:r w:rsidR="00345131">
              <w:rPr>
                <w:sz w:val="20"/>
                <w:szCs w:val="20"/>
              </w:rPr>
              <w:t>ziecięcego</w:t>
            </w:r>
            <w:r>
              <w:rPr>
                <w:sz w:val="20"/>
                <w:szCs w:val="20"/>
              </w:rPr>
              <w:t xml:space="preserve"> </w:t>
            </w:r>
            <w:r w:rsidRPr="00872A08">
              <w:rPr>
                <w:sz w:val="20"/>
                <w:szCs w:val="20"/>
              </w:rPr>
              <w:t>PCz „ŻACZEK”</w:t>
            </w:r>
          </w:p>
        </w:tc>
        <w:tc>
          <w:tcPr>
            <w:tcW w:w="1559" w:type="dxa"/>
            <w:vAlign w:val="center"/>
          </w:tcPr>
          <w:p w:rsidR="00345131" w:rsidRPr="00872A08" w:rsidRDefault="004B081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A08">
              <w:rPr>
                <w:sz w:val="20"/>
                <w:szCs w:val="20"/>
              </w:rPr>
              <w:t>3</w:t>
            </w:r>
            <w:r w:rsidR="00030AFD" w:rsidRPr="00872A08">
              <w:rPr>
                <w:sz w:val="20"/>
                <w:szCs w:val="20"/>
              </w:rPr>
              <w:t>200</w:t>
            </w:r>
            <w:r w:rsidRPr="00872A08">
              <w:rPr>
                <w:sz w:val="20"/>
                <w:szCs w:val="20"/>
              </w:rPr>
              <w:t>,00</w:t>
            </w:r>
          </w:p>
        </w:tc>
        <w:tc>
          <w:tcPr>
            <w:tcW w:w="1158" w:type="dxa"/>
            <w:vAlign w:val="center"/>
          </w:tcPr>
          <w:p w:rsidR="00345131" w:rsidRDefault="00030AFD" w:rsidP="00863A7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394" w:type="dxa"/>
            <w:vAlign w:val="center"/>
          </w:tcPr>
          <w:p w:rsidR="00345131" w:rsidRPr="00D11A00" w:rsidRDefault="00030AFD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748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Zastępca kierownika</w:t>
            </w: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Komórki organizacyjnej </w:t>
            </w:r>
            <w:r>
              <w:rPr>
                <w:sz w:val="20"/>
                <w:szCs w:val="20"/>
              </w:rPr>
              <w:br/>
            </w:r>
            <w:r w:rsidRPr="004348E1">
              <w:rPr>
                <w:sz w:val="18"/>
                <w:szCs w:val="20"/>
              </w:rPr>
              <w:t>(niewymienionej poniżej)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4B081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50</w:t>
            </w:r>
            <w:r w:rsidR="00345131" w:rsidRPr="00D11A00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260,00</w:t>
            </w:r>
          </w:p>
        </w:tc>
        <w:tc>
          <w:tcPr>
            <w:tcW w:w="1394" w:type="dxa"/>
            <w:vAlign w:val="center"/>
          </w:tcPr>
          <w:p w:rsidR="00345131" w:rsidRPr="00D11A00" w:rsidRDefault="00345131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5131" w:rsidRPr="00D11A00" w:rsidTr="004B0811">
        <w:trPr>
          <w:trHeight w:val="748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39793E" w:rsidRDefault="00345131" w:rsidP="00175D14">
            <w:pPr>
              <w:rPr>
                <w:sz w:val="20"/>
                <w:szCs w:val="20"/>
              </w:rPr>
            </w:pPr>
            <w:r w:rsidRPr="0039793E">
              <w:rPr>
                <w:sz w:val="20"/>
                <w:szCs w:val="20"/>
              </w:rPr>
              <w:t xml:space="preserve">Uczelnianego </w:t>
            </w:r>
            <w:r>
              <w:rPr>
                <w:sz w:val="20"/>
                <w:szCs w:val="20"/>
              </w:rPr>
              <w:br/>
            </w:r>
            <w:r w:rsidRPr="0039793E">
              <w:rPr>
                <w:sz w:val="20"/>
                <w:szCs w:val="20"/>
              </w:rPr>
              <w:t xml:space="preserve">Centrum </w:t>
            </w:r>
            <w:r>
              <w:rPr>
                <w:sz w:val="20"/>
                <w:szCs w:val="20"/>
              </w:rPr>
              <w:br/>
            </w:r>
            <w:r w:rsidRPr="0039793E">
              <w:rPr>
                <w:sz w:val="20"/>
                <w:szCs w:val="20"/>
              </w:rPr>
              <w:t>Informatycznego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260,00</w:t>
            </w:r>
          </w:p>
        </w:tc>
        <w:tc>
          <w:tcPr>
            <w:tcW w:w="1394" w:type="dxa"/>
            <w:vMerge w:val="restart"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Dziekanatu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Domów</w:t>
            </w:r>
            <w:r w:rsidRPr="00D11A00">
              <w:rPr>
                <w:sz w:val="20"/>
                <w:szCs w:val="20"/>
              </w:rPr>
              <w:t xml:space="preserve"> </w:t>
            </w:r>
          </w:p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studencki</w:t>
            </w:r>
            <w:r>
              <w:rPr>
                <w:sz w:val="20"/>
                <w:szCs w:val="20"/>
              </w:rPr>
              <w:t>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06857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260,00</w:t>
            </w:r>
          </w:p>
        </w:tc>
        <w:tc>
          <w:tcPr>
            <w:tcW w:w="1394" w:type="dxa"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right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0811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9793E">
              <w:rPr>
                <w:sz w:val="20"/>
                <w:szCs w:val="20"/>
              </w:rPr>
              <w:t>dministracyjn</w:t>
            </w:r>
            <w:r>
              <w:rPr>
                <w:sz w:val="20"/>
                <w:szCs w:val="20"/>
              </w:rPr>
              <w:t>ego/</w:t>
            </w:r>
          </w:p>
          <w:p w:rsidR="00345131" w:rsidRPr="0039793E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Obiektu</w:t>
            </w:r>
            <w:r w:rsidRPr="00397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260,00</w:t>
            </w:r>
          </w:p>
        </w:tc>
        <w:tc>
          <w:tcPr>
            <w:tcW w:w="1394" w:type="dxa"/>
            <w:vAlign w:val="center"/>
          </w:tcPr>
          <w:p w:rsidR="00345131" w:rsidRPr="00D11A00" w:rsidRDefault="00345131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Ciepłowni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260,00</w:t>
            </w:r>
          </w:p>
        </w:tc>
        <w:tc>
          <w:tcPr>
            <w:tcW w:w="1394" w:type="dxa"/>
            <w:vAlign w:val="center"/>
          </w:tcPr>
          <w:p w:rsidR="00345131" w:rsidRPr="00D11A00" w:rsidRDefault="00345131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EA200B">
        <w:trPr>
          <w:trHeight w:val="329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Główny specjalista</w:t>
            </w: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administracyjnych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345131" w:rsidRPr="00D11A00" w:rsidRDefault="004B081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7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 w:val="restart"/>
            <w:vAlign w:val="center"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vMerge w:val="restart"/>
            <w:vAlign w:val="center"/>
          </w:tcPr>
          <w:p w:rsidR="00345131" w:rsidRPr="00D11A00" w:rsidRDefault="00345131" w:rsidP="00EA20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4B0811" w:rsidP="00315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5131" w:rsidRPr="00D11A00">
              <w:rPr>
                <w:sz w:val="20"/>
                <w:szCs w:val="20"/>
              </w:rPr>
              <w:t xml:space="preserve"> </w:t>
            </w:r>
            <w:r w:rsidR="0034513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– </w:t>
            </w:r>
            <w:r w:rsidR="00345131" w:rsidRPr="00D11A00">
              <w:rPr>
                <w:sz w:val="20"/>
                <w:szCs w:val="20"/>
              </w:rPr>
              <w:t xml:space="preserve">przy czym na tym stanowisku można zatrudnić osobę, której </w:t>
            </w:r>
            <w:r w:rsidR="00315AAC">
              <w:rPr>
                <w:sz w:val="20"/>
                <w:szCs w:val="20"/>
              </w:rPr>
              <w:t xml:space="preserve">zakres </w:t>
            </w:r>
            <w:r w:rsidR="00315AAC">
              <w:rPr>
                <w:sz w:val="20"/>
                <w:szCs w:val="20"/>
              </w:rPr>
              <w:lastRenderedPageBreak/>
              <w:t xml:space="preserve">czynności jest </w:t>
            </w:r>
            <w:r w:rsidR="00345131" w:rsidRPr="00D11A00">
              <w:rPr>
                <w:sz w:val="20"/>
                <w:szCs w:val="20"/>
              </w:rPr>
              <w:t xml:space="preserve">równorzędny </w:t>
            </w:r>
            <w:r w:rsidR="00345131" w:rsidRPr="00D11A00">
              <w:rPr>
                <w:sz w:val="20"/>
                <w:szCs w:val="20"/>
              </w:rPr>
              <w:br/>
              <w:t>z czy</w:t>
            </w:r>
            <w:r w:rsidR="00315AAC">
              <w:rPr>
                <w:sz w:val="20"/>
                <w:szCs w:val="20"/>
              </w:rPr>
              <w:t xml:space="preserve">nnościami kierownika działu bez </w:t>
            </w:r>
            <w:r w:rsidR="00345131" w:rsidRPr="00D11A00">
              <w:rPr>
                <w:sz w:val="20"/>
                <w:szCs w:val="20"/>
              </w:rPr>
              <w:t xml:space="preserve">nadzoru </w:t>
            </w:r>
            <w:r w:rsidR="00345131" w:rsidRPr="00D11A00">
              <w:rPr>
                <w:sz w:val="20"/>
                <w:szCs w:val="20"/>
              </w:rPr>
              <w:br/>
              <w:t>i zarządzania personelem</w:t>
            </w: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finansowych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kadr i płac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4348E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ds. zamówień </w:t>
            </w:r>
            <w:r w:rsidR="00345131" w:rsidRPr="00D11A00">
              <w:rPr>
                <w:sz w:val="20"/>
                <w:szCs w:val="20"/>
              </w:rPr>
              <w:t>publicznych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studenckich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technicznych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nauki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informaty</w:t>
            </w:r>
            <w:r>
              <w:rPr>
                <w:sz w:val="20"/>
                <w:szCs w:val="20"/>
              </w:rPr>
              <w:t>cznych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BHP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345131" w:rsidRPr="00D11A00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spacing w:line="276" w:lineRule="auto"/>
              <w:ind w:left="-114" w:firstLine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03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E15F7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E15F7">
              <w:rPr>
                <w:sz w:val="20"/>
                <w:szCs w:val="20"/>
              </w:rPr>
              <w:t>Audytor wewnętrzny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5131" w:rsidRPr="00DE15F7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7</w:t>
            </w:r>
            <w:r w:rsidR="00345131" w:rsidRPr="00DE15F7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/>
            <w:vAlign w:val="center"/>
          </w:tcPr>
          <w:p w:rsidR="00345131" w:rsidRPr="00DE15F7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Pr="00DE15F7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Align w:val="center"/>
          </w:tcPr>
          <w:p w:rsidR="00345131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03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E15F7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E15F7">
              <w:rPr>
                <w:sz w:val="20"/>
                <w:szCs w:val="20"/>
              </w:rPr>
              <w:t>Rzecznik patentowy</w:t>
            </w:r>
          </w:p>
        </w:tc>
        <w:tc>
          <w:tcPr>
            <w:tcW w:w="1559" w:type="dxa"/>
            <w:vAlign w:val="center"/>
          </w:tcPr>
          <w:p w:rsidR="00345131" w:rsidRPr="00DE15F7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7</w:t>
            </w:r>
            <w:r w:rsidR="00345131" w:rsidRPr="00DE15F7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/>
            <w:vAlign w:val="center"/>
          </w:tcPr>
          <w:p w:rsidR="00345131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45131" w:rsidRDefault="00345131" w:rsidP="00F546EA">
            <w:pPr>
              <w:spacing w:line="276" w:lineRule="auto"/>
              <w:ind w:right="297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703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E15F7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E15F7">
              <w:rPr>
                <w:sz w:val="20"/>
                <w:szCs w:val="20"/>
              </w:rPr>
              <w:t>Radca prawny</w:t>
            </w:r>
          </w:p>
        </w:tc>
        <w:tc>
          <w:tcPr>
            <w:tcW w:w="1559" w:type="dxa"/>
            <w:vAlign w:val="center"/>
          </w:tcPr>
          <w:p w:rsidR="00345131" w:rsidRPr="00DE15F7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7</w:t>
            </w:r>
            <w:r w:rsidR="00345131" w:rsidRPr="00DE15F7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Align w:val="center"/>
          </w:tcPr>
          <w:p w:rsidR="00345131" w:rsidRPr="00DE15F7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E15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15F7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E15F7" w:rsidRDefault="00FA56CB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 w:rsidRPr="00DE15F7">
              <w:rPr>
                <w:sz w:val="20"/>
                <w:szCs w:val="20"/>
              </w:rPr>
              <w:t>000,00</w:t>
            </w:r>
          </w:p>
        </w:tc>
        <w:tc>
          <w:tcPr>
            <w:tcW w:w="2976" w:type="dxa"/>
            <w:gridSpan w:val="2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703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E15F7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E15F7">
              <w:rPr>
                <w:sz w:val="20"/>
                <w:szCs w:val="20"/>
              </w:rPr>
              <w:t>Inspektor nadzoru inwestorskiego</w:t>
            </w:r>
          </w:p>
        </w:tc>
        <w:tc>
          <w:tcPr>
            <w:tcW w:w="1559" w:type="dxa"/>
            <w:vAlign w:val="center"/>
          </w:tcPr>
          <w:p w:rsidR="00345131" w:rsidRPr="00DE15F7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 w:rsidRPr="00DE15F7">
              <w:rPr>
                <w:sz w:val="20"/>
                <w:szCs w:val="20"/>
              </w:rPr>
              <w:t>500,00</w:t>
            </w:r>
          </w:p>
        </w:tc>
        <w:tc>
          <w:tcPr>
            <w:tcW w:w="1158" w:type="dxa"/>
            <w:vAlign w:val="center"/>
          </w:tcPr>
          <w:p w:rsidR="00345131" w:rsidRPr="00DE15F7" w:rsidRDefault="00345131" w:rsidP="00863A7C">
            <w:pPr>
              <w:ind w:right="53"/>
              <w:jc w:val="center"/>
              <w:rPr>
                <w:sz w:val="20"/>
                <w:szCs w:val="20"/>
              </w:rPr>
            </w:pPr>
            <w:r w:rsidRPr="00DE15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15F7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vAlign w:val="center"/>
          </w:tcPr>
          <w:p w:rsidR="00345131" w:rsidRPr="00DE15F7" w:rsidRDefault="00FA56CB" w:rsidP="00863A7C">
            <w:pPr>
              <w:spacing w:line="276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131">
              <w:rPr>
                <w:sz w:val="20"/>
                <w:szCs w:val="20"/>
              </w:rPr>
              <w:t>00</w:t>
            </w:r>
            <w:r w:rsidR="00345131" w:rsidRPr="00DE15F7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2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EA200B">
        <w:trPr>
          <w:trHeight w:val="329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Specjalista</w:t>
            </w: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administracyjnych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2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 w:val="restart"/>
            <w:vAlign w:val="center"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vMerge w:val="restart"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finansowych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kadr i płac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ds. zamówień </w:t>
            </w:r>
          </w:p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publicznych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studenckich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ds. </w:t>
            </w:r>
            <w:r>
              <w:rPr>
                <w:sz w:val="20"/>
                <w:szCs w:val="20"/>
              </w:rPr>
              <w:t>inżynieryjno-</w:t>
            </w:r>
            <w:r>
              <w:rPr>
                <w:sz w:val="20"/>
                <w:szCs w:val="20"/>
              </w:rPr>
              <w:br/>
              <w:t>-</w:t>
            </w:r>
            <w:r w:rsidRPr="00D11A00">
              <w:rPr>
                <w:sz w:val="20"/>
                <w:szCs w:val="20"/>
              </w:rPr>
              <w:t>technicznych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nauki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informaty</w:t>
            </w:r>
            <w:r>
              <w:rPr>
                <w:sz w:val="20"/>
                <w:szCs w:val="20"/>
              </w:rPr>
              <w:t>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BHP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EA200B">
        <w:trPr>
          <w:trHeight w:val="329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tabs>
                <w:tab w:val="left" w:pos="202"/>
              </w:tabs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Samodzielny referent</w:t>
            </w: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administracyjnych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>
              <w:rPr>
                <w:sz w:val="20"/>
                <w:szCs w:val="20"/>
              </w:rPr>
              <w:t>0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finansowych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kadr i płac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ds. zamówień </w:t>
            </w:r>
          </w:p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publicznych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studenckich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ds. </w:t>
            </w:r>
            <w:r>
              <w:rPr>
                <w:sz w:val="20"/>
                <w:szCs w:val="20"/>
              </w:rPr>
              <w:t>inżynieryjno-</w:t>
            </w:r>
            <w:r>
              <w:rPr>
                <w:sz w:val="20"/>
                <w:szCs w:val="20"/>
              </w:rPr>
              <w:br/>
              <w:t>-</w:t>
            </w:r>
            <w:r w:rsidRPr="00D11A00">
              <w:rPr>
                <w:sz w:val="20"/>
                <w:szCs w:val="20"/>
              </w:rPr>
              <w:t>technicznych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nauki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informaty</w:t>
            </w:r>
            <w:r>
              <w:rPr>
                <w:sz w:val="20"/>
                <w:szCs w:val="20"/>
              </w:rPr>
              <w:t>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BHP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Align w:val="center"/>
          </w:tcPr>
          <w:p w:rsidR="00345131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Opiekunka dziecięca</w:t>
            </w:r>
          </w:p>
        </w:tc>
        <w:tc>
          <w:tcPr>
            <w:tcW w:w="1559" w:type="dxa"/>
            <w:vAlign w:val="center"/>
          </w:tcPr>
          <w:p w:rsidR="00345131" w:rsidRDefault="00FA56CB" w:rsidP="00175D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5131" w:rsidRPr="006A60A4">
              <w:rPr>
                <w:sz w:val="20"/>
                <w:szCs w:val="20"/>
              </w:rPr>
              <w:t>000,00</w:t>
            </w: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5131" w:rsidRDefault="00345131" w:rsidP="0017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</w:tc>
        <w:tc>
          <w:tcPr>
            <w:tcW w:w="1559" w:type="dxa"/>
            <w:vAlign w:val="center"/>
          </w:tcPr>
          <w:p w:rsidR="00345131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131" w:rsidRPr="00D11A00" w:rsidTr="00EA200B">
        <w:trPr>
          <w:trHeight w:val="329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Referent</w:t>
            </w: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administracyjnych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2A08">
              <w:rPr>
                <w:sz w:val="20"/>
                <w:szCs w:val="20"/>
              </w:rPr>
              <w:t>9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finansowych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kadr i płac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ds. zamówień </w:t>
            </w:r>
          </w:p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publicznych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ds. studenckich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C703A2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 xml:space="preserve">ds. </w:t>
            </w:r>
            <w:r>
              <w:rPr>
                <w:sz w:val="20"/>
                <w:szCs w:val="20"/>
              </w:rPr>
              <w:t>inżynieryjno-</w:t>
            </w:r>
            <w:r>
              <w:rPr>
                <w:sz w:val="20"/>
                <w:szCs w:val="20"/>
              </w:rPr>
              <w:br/>
              <w:t>-</w:t>
            </w:r>
            <w:r w:rsidRPr="00D11A00">
              <w:rPr>
                <w:sz w:val="20"/>
                <w:szCs w:val="20"/>
              </w:rPr>
              <w:t>technicznych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15AAC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ds. </w:t>
            </w:r>
            <w:r w:rsidR="00345131" w:rsidRPr="00D11A00">
              <w:rPr>
                <w:sz w:val="20"/>
                <w:szCs w:val="20"/>
              </w:rPr>
              <w:t>nauki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5E07E5" w:rsidRDefault="00345131" w:rsidP="00C703A2">
            <w:pPr>
              <w:ind w:right="-56"/>
              <w:rPr>
                <w:spacing w:val="-4"/>
                <w:sz w:val="20"/>
                <w:szCs w:val="20"/>
              </w:rPr>
            </w:pPr>
            <w:r w:rsidRPr="005E07E5">
              <w:rPr>
                <w:spacing w:val="-4"/>
                <w:sz w:val="20"/>
                <w:szCs w:val="20"/>
              </w:rPr>
              <w:t>ds. informatycznych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 w:val="restart"/>
            <w:vAlign w:val="center"/>
          </w:tcPr>
          <w:p w:rsidR="00345131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11A00">
              <w:rPr>
                <w:sz w:val="20"/>
                <w:szCs w:val="20"/>
              </w:rPr>
              <w:t>istrz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FA56CB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2A08">
              <w:rPr>
                <w:sz w:val="20"/>
                <w:szCs w:val="20"/>
              </w:rPr>
              <w:t>9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 w:val="restart"/>
          </w:tcPr>
          <w:p w:rsidR="00345131" w:rsidRPr="00D11A00" w:rsidRDefault="00345131" w:rsidP="00863A7C">
            <w:pPr>
              <w:spacing w:line="276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08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31" w:rsidRDefault="00345131" w:rsidP="00FA5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</w:t>
            </w:r>
            <w:r w:rsidRPr="00145223">
              <w:rPr>
                <w:sz w:val="20"/>
                <w:szCs w:val="20"/>
              </w:rPr>
              <w:t>e</w:t>
            </w:r>
            <w:r w:rsidRPr="00DD4555">
              <w:rPr>
                <w:sz w:val="20"/>
                <w:szCs w:val="20"/>
              </w:rPr>
              <w:t>,</w:t>
            </w:r>
          </w:p>
          <w:p w:rsidR="00345131" w:rsidRDefault="00345131" w:rsidP="00FA5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dyplom mistrza </w:t>
            </w:r>
            <w:r w:rsidR="00315AAC">
              <w:rPr>
                <w:sz w:val="20"/>
                <w:szCs w:val="20"/>
              </w:rPr>
              <w:br/>
              <w:t xml:space="preserve">z cechu </w:t>
            </w:r>
            <w:r>
              <w:rPr>
                <w:sz w:val="20"/>
                <w:szCs w:val="20"/>
              </w:rPr>
              <w:t>rzemiosł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45131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5131" w:rsidRPr="00D11A00" w:rsidTr="004B0811">
        <w:trPr>
          <w:trHeight w:val="748"/>
          <w:jc w:val="center"/>
        </w:trPr>
        <w:tc>
          <w:tcPr>
            <w:tcW w:w="421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D0685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45131" w:rsidRPr="00D11A00" w:rsidRDefault="00345131" w:rsidP="00C703A2">
            <w:pPr>
              <w:spacing w:line="276" w:lineRule="auto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Stanowiska obsługi</w:t>
            </w:r>
          </w:p>
        </w:tc>
        <w:tc>
          <w:tcPr>
            <w:tcW w:w="1985" w:type="dxa"/>
            <w:vAlign w:val="center"/>
          </w:tcPr>
          <w:p w:rsidR="00315AAC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11A00">
              <w:rPr>
                <w:sz w:val="20"/>
                <w:szCs w:val="20"/>
              </w:rPr>
              <w:t>racownik obsługi technicznej</w:t>
            </w:r>
            <w:r>
              <w:rPr>
                <w:sz w:val="20"/>
                <w:szCs w:val="20"/>
              </w:rPr>
              <w:t>/</w:t>
            </w:r>
          </w:p>
          <w:p w:rsidR="00345131" w:rsidRPr="00D11A00" w:rsidRDefault="00345131" w:rsidP="00C7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administracyjnej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FA56CB" w:rsidP="00F54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2A08">
              <w:rPr>
                <w:sz w:val="20"/>
                <w:szCs w:val="20"/>
              </w:rPr>
              <w:t>8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345131" w:rsidRPr="00D11A00" w:rsidRDefault="00345131" w:rsidP="00FA5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zawodowe 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062725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Konserwator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A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505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06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Strażnik ochrony mienia</w:t>
            </w: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F5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131" w:rsidRPr="00D11A00" w:rsidRDefault="00345131" w:rsidP="00FA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4B0811">
        <w:trPr>
          <w:trHeight w:val="329"/>
          <w:jc w:val="center"/>
        </w:trPr>
        <w:tc>
          <w:tcPr>
            <w:tcW w:w="421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5131" w:rsidRPr="00D11A00" w:rsidRDefault="00345131" w:rsidP="00F54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315AAC">
            <w:pPr>
              <w:jc w:val="both"/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Portier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FA56CB" w:rsidP="00F54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2A08">
              <w:rPr>
                <w:sz w:val="20"/>
                <w:szCs w:val="20"/>
              </w:rPr>
              <w:t>8</w:t>
            </w:r>
            <w:r w:rsidR="00345131" w:rsidRPr="00D11A00">
              <w:rPr>
                <w:sz w:val="20"/>
                <w:szCs w:val="20"/>
              </w:rPr>
              <w:t>00,00</w:t>
            </w: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45131" w:rsidRDefault="00345131" w:rsidP="00FA5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zawodowe/</w:t>
            </w:r>
          </w:p>
          <w:p w:rsidR="00345131" w:rsidRPr="00D11A00" w:rsidRDefault="00345131" w:rsidP="00FA5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</w:t>
            </w:r>
          </w:p>
        </w:tc>
        <w:tc>
          <w:tcPr>
            <w:tcW w:w="1559" w:type="dxa"/>
            <w:vMerge w:val="restart"/>
            <w:vAlign w:val="center"/>
          </w:tcPr>
          <w:p w:rsidR="00345131" w:rsidRPr="00D11A00" w:rsidRDefault="00345131" w:rsidP="0006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131" w:rsidRPr="00D11A00" w:rsidTr="00EA200B">
        <w:tblPrEx>
          <w:jc w:val="left"/>
        </w:tblPrEx>
        <w:trPr>
          <w:trHeight w:val="329"/>
        </w:trPr>
        <w:tc>
          <w:tcPr>
            <w:tcW w:w="421" w:type="dxa"/>
            <w:vMerge/>
          </w:tcPr>
          <w:p w:rsidR="00345131" w:rsidRPr="00D11A00" w:rsidRDefault="00345131" w:rsidP="00F546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5131" w:rsidRPr="00D11A00" w:rsidRDefault="00345131" w:rsidP="00F54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EA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</w:t>
            </w:r>
          </w:p>
        </w:tc>
        <w:tc>
          <w:tcPr>
            <w:tcW w:w="1559" w:type="dxa"/>
            <w:vMerge/>
          </w:tcPr>
          <w:p w:rsidR="00345131" w:rsidRPr="00D11A00" w:rsidRDefault="00345131" w:rsidP="00F5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131" w:rsidRPr="00D11A00" w:rsidTr="00EA200B">
        <w:tblPrEx>
          <w:jc w:val="left"/>
        </w:tblPrEx>
        <w:trPr>
          <w:trHeight w:val="329"/>
        </w:trPr>
        <w:tc>
          <w:tcPr>
            <w:tcW w:w="421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5131" w:rsidRPr="00D11A00" w:rsidRDefault="00345131" w:rsidP="00F54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131" w:rsidRPr="00D11A00" w:rsidRDefault="00345131" w:rsidP="00EA200B">
            <w:pPr>
              <w:rPr>
                <w:sz w:val="20"/>
                <w:szCs w:val="20"/>
              </w:rPr>
            </w:pPr>
            <w:r w:rsidRPr="00D11A00">
              <w:rPr>
                <w:sz w:val="20"/>
                <w:szCs w:val="20"/>
              </w:rPr>
              <w:t>Szatniarz</w:t>
            </w:r>
          </w:p>
        </w:tc>
        <w:tc>
          <w:tcPr>
            <w:tcW w:w="1559" w:type="dxa"/>
            <w:vMerge/>
          </w:tcPr>
          <w:p w:rsidR="00345131" w:rsidRPr="00D11A00" w:rsidRDefault="00345131" w:rsidP="00F5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5131" w:rsidRPr="00D11A00" w:rsidRDefault="00345131" w:rsidP="00F546E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B54C5" w:rsidRDefault="009B54C5"/>
    <w:sectPr w:rsidR="009B54C5" w:rsidSect="006221BB">
      <w:footerReference w:type="default" r:id="rId7"/>
      <w:pgSz w:w="11906" w:h="16838"/>
      <w:pgMar w:top="568" w:right="1417" w:bottom="851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EB" w:rsidRDefault="009156EB" w:rsidP="00D06857">
      <w:r>
        <w:separator/>
      </w:r>
    </w:p>
  </w:endnote>
  <w:endnote w:type="continuationSeparator" w:id="0">
    <w:p w:rsidR="009156EB" w:rsidRDefault="009156EB" w:rsidP="00D0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5978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06857" w:rsidRPr="00D06857" w:rsidRDefault="00D06857" w:rsidP="00D06857">
        <w:pPr>
          <w:pStyle w:val="Stopka"/>
          <w:jc w:val="center"/>
          <w:rPr>
            <w:sz w:val="20"/>
            <w:szCs w:val="20"/>
          </w:rPr>
        </w:pPr>
        <w:r w:rsidRPr="00D06857">
          <w:rPr>
            <w:sz w:val="20"/>
            <w:szCs w:val="20"/>
          </w:rPr>
          <w:fldChar w:fldCharType="begin"/>
        </w:r>
        <w:r w:rsidRPr="00D06857">
          <w:rPr>
            <w:sz w:val="20"/>
            <w:szCs w:val="20"/>
          </w:rPr>
          <w:instrText>PAGE   \* MERGEFORMAT</w:instrText>
        </w:r>
        <w:r w:rsidRPr="00D06857">
          <w:rPr>
            <w:sz w:val="20"/>
            <w:szCs w:val="20"/>
          </w:rPr>
          <w:fldChar w:fldCharType="separate"/>
        </w:r>
        <w:r w:rsidR="00116C2B">
          <w:rPr>
            <w:noProof/>
            <w:sz w:val="20"/>
            <w:szCs w:val="20"/>
          </w:rPr>
          <w:t>3</w:t>
        </w:r>
        <w:r w:rsidRPr="00D0685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EB" w:rsidRDefault="009156EB" w:rsidP="00D06857">
      <w:r>
        <w:separator/>
      </w:r>
    </w:p>
  </w:footnote>
  <w:footnote w:type="continuationSeparator" w:id="0">
    <w:p w:rsidR="009156EB" w:rsidRDefault="009156EB" w:rsidP="00D0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31"/>
    <w:rsid w:val="00030AFD"/>
    <w:rsid w:val="00062725"/>
    <w:rsid w:val="00084BB4"/>
    <w:rsid w:val="00116C2B"/>
    <w:rsid w:val="00175D14"/>
    <w:rsid w:val="00315AAC"/>
    <w:rsid w:val="00345131"/>
    <w:rsid w:val="004348E1"/>
    <w:rsid w:val="004B0811"/>
    <w:rsid w:val="006221BB"/>
    <w:rsid w:val="006642C0"/>
    <w:rsid w:val="006E2342"/>
    <w:rsid w:val="00704BF1"/>
    <w:rsid w:val="00863A7C"/>
    <w:rsid w:val="00872A08"/>
    <w:rsid w:val="00904048"/>
    <w:rsid w:val="009156EB"/>
    <w:rsid w:val="00946EE0"/>
    <w:rsid w:val="009B54C5"/>
    <w:rsid w:val="009D6AA4"/>
    <w:rsid w:val="00C703A2"/>
    <w:rsid w:val="00D06857"/>
    <w:rsid w:val="00E51696"/>
    <w:rsid w:val="00EA200B"/>
    <w:rsid w:val="00F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AFB42-CC99-4F74-ADD6-D59D89D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8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8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C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5C0F-B050-4C57-89CF-086EE358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Woldan</dc:creator>
  <cp:keywords/>
  <dc:description/>
  <cp:lastModifiedBy>Anita Nowakowska</cp:lastModifiedBy>
  <cp:revision>5</cp:revision>
  <cp:lastPrinted>2021-01-04T07:40:00Z</cp:lastPrinted>
  <dcterms:created xsi:type="dcterms:W3CDTF">2020-12-22T09:46:00Z</dcterms:created>
  <dcterms:modified xsi:type="dcterms:W3CDTF">2021-01-04T07:41:00Z</dcterms:modified>
</cp:coreProperties>
</file>